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AD0" w:rsidRDefault="001F5160">
      <w:pPr>
        <w:rPr>
          <w:sz w:val="52"/>
          <w:szCs w:val="52"/>
        </w:rPr>
      </w:pPr>
      <w:r w:rsidRPr="001F5160">
        <w:rPr>
          <w:rFonts w:hint="eastAsia"/>
          <w:sz w:val="52"/>
          <w:szCs w:val="52"/>
        </w:rPr>
        <w:t>師長的話</w:t>
      </w:r>
      <w:r w:rsidRPr="001F5160">
        <w:rPr>
          <w:rFonts w:hint="eastAsia"/>
          <w:sz w:val="52"/>
          <w:szCs w:val="52"/>
        </w:rPr>
        <w:t>:</w:t>
      </w:r>
    </w:p>
    <w:p w:rsidR="001F5160" w:rsidRDefault="001F5160">
      <w:pPr>
        <w:rPr>
          <w:sz w:val="52"/>
          <w:szCs w:val="52"/>
        </w:rPr>
      </w:pPr>
      <w:r>
        <w:rPr>
          <w:rFonts w:hint="eastAsia"/>
          <w:sz w:val="52"/>
          <w:szCs w:val="52"/>
        </w:rPr>
        <w:t xml:space="preserve">  6</w:t>
      </w:r>
      <w:r>
        <w:rPr>
          <w:rFonts w:hint="eastAsia"/>
          <w:sz w:val="52"/>
          <w:szCs w:val="52"/>
        </w:rPr>
        <w:t>年級的</w:t>
      </w:r>
      <w:r>
        <w:rPr>
          <w:rFonts w:hint="eastAsia"/>
          <w:sz w:val="52"/>
          <w:szCs w:val="52"/>
        </w:rPr>
        <w:t>5</w:t>
      </w:r>
      <w:r>
        <w:rPr>
          <w:rFonts w:hint="eastAsia"/>
          <w:sz w:val="52"/>
          <w:szCs w:val="52"/>
        </w:rPr>
        <w:t>個熱愛口琴的小朋友</w:t>
      </w:r>
      <w:r>
        <w:rPr>
          <w:rFonts w:hint="eastAsia"/>
          <w:sz w:val="52"/>
          <w:szCs w:val="52"/>
        </w:rPr>
        <w:t>,</w:t>
      </w:r>
      <w:r>
        <w:rPr>
          <w:rFonts w:hint="eastAsia"/>
          <w:sz w:val="52"/>
          <w:szCs w:val="52"/>
        </w:rPr>
        <w:t>恰巧都是男生</w:t>
      </w:r>
      <w:r>
        <w:rPr>
          <w:rFonts w:hint="eastAsia"/>
          <w:sz w:val="52"/>
          <w:szCs w:val="52"/>
        </w:rPr>
        <w:t>,</w:t>
      </w:r>
      <w:r>
        <w:rPr>
          <w:rFonts w:hint="eastAsia"/>
          <w:sz w:val="52"/>
          <w:szCs w:val="52"/>
        </w:rPr>
        <w:t>我幫他們取團名</w:t>
      </w:r>
      <w:r>
        <w:rPr>
          <w:rFonts w:hint="eastAsia"/>
          <w:sz w:val="52"/>
          <w:szCs w:val="52"/>
        </w:rPr>
        <w:t>5</w:t>
      </w:r>
      <w:r>
        <w:rPr>
          <w:rFonts w:hint="eastAsia"/>
          <w:sz w:val="52"/>
          <w:szCs w:val="52"/>
        </w:rPr>
        <w:t>騎士</w:t>
      </w:r>
      <w:r>
        <w:rPr>
          <w:rFonts w:asciiTheme="minorEastAsia" w:hAnsiTheme="minorEastAsia" w:hint="eastAsia"/>
          <w:sz w:val="52"/>
          <w:szCs w:val="52"/>
        </w:rPr>
        <w:t>，</w:t>
      </w:r>
      <w:r>
        <w:rPr>
          <w:rFonts w:hint="eastAsia"/>
          <w:sz w:val="52"/>
          <w:szCs w:val="52"/>
        </w:rPr>
        <w:t>這</w:t>
      </w:r>
      <w:r>
        <w:rPr>
          <w:rFonts w:hint="eastAsia"/>
          <w:sz w:val="52"/>
          <w:szCs w:val="52"/>
        </w:rPr>
        <w:t>5</w:t>
      </w:r>
      <w:r>
        <w:rPr>
          <w:rFonts w:hint="eastAsia"/>
          <w:sz w:val="52"/>
          <w:szCs w:val="52"/>
        </w:rPr>
        <w:t>個男生有人甚麼都很厲害連口琴都吹得比別人好</w:t>
      </w:r>
      <w:r>
        <w:rPr>
          <w:rFonts w:hint="eastAsia"/>
          <w:sz w:val="52"/>
          <w:szCs w:val="52"/>
        </w:rPr>
        <w:t>;</w:t>
      </w:r>
      <w:r>
        <w:rPr>
          <w:rFonts w:hint="eastAsia"/>
          <w:sz w:val="52"/>
          <w:szCs w:val="52"/>
        </w:rPr>
        <w:t>有人內向害羞很少說話</w:t>
      </w:r>
      <w:r>
        <w:rPr>
          <w:rFonts w:hint="eastAsia"/>
          <w:sz w:val="52"/>
          <w:szCs w:val="52"/>
        </w:rPr>
        <w:t>;</w:t>
      </w:r>
      <w:r>
        <w:rPr>
          <w:rFonts w:hint="eastAsia"/>
          <w:sz w:val="52"/>
          <w:szCs w:val="52"/>
        </w:rPr>
        <w:t>有人對動物特別有興趣</w:t>
      </w:r>
      <w:r>
        <w:rPr>
          <w:rFonts w:hint="eastAsia"/>
          <w:sz w:val="52"/>
          <w:szCs w:val="52"/>
        </w:rPr>
        <w:t>,</w:t>
      </w:r>
      <w:r>
        <w:rPr>
          <w:rFonts w:hint="eastAsia"/>
          <w:sz w:val="52"/>
          <w:szCs w:val="52"/>
        </w:rPr>
        <w:t>有人是坐不住的孩子</w:t>
      </w:r>
      <w:r>
        <w:rPr>
          <w:rFonts w:asciiTheme="minorEastAsia" w:hAnsiTheme="minorEastAsia" w:hint="eastAsia"/>
          <w:sz w:val="52"/>
          <w:szCs w:val="52"/>
        </w:rPr>
        <w:t>，</w:t>
      </w:r>
      <w:r>
        <w:rPr>
          <w:rFonts w:hint="eastAsia"/>
          <w:sz w:val="52"/>
          <w:szCs w:val="52"/>
        </w:rPr>
        <w:t>然串起他們的竟然是一把口琴</w:t>
      </w:r>
      <w:r>
        <w:rPr>
          <w:rFonts w:hint="eastAsia"/>
          <w:sz w:val="52"/>
          <w:szCs w:val="52"/>
        </w:rPr>
        <w:t>,</w:t>
      </w:r>
      <w:r>
        <w:rPr>
          <w:rFonts w:hint="eastAsia"/>
          <w:sz w:val="52"/>
          <w:szCs w:val="52"/>
        </w:rPr>
        <w:t>身為新興的孩子不能不知社區的事情</w:t>
      </w:r>
      <w:r>
        <w:rPr>
          <w:rFonts w:hint="eastAsia"/>
          <w:sz w:val="52"/>
          <w:szCs w:val="52"/>
        </w:rPr>
        <w:t>,</w:t>
      </w:r>
      <w:r>
        <w:rPr>
          <w:rFonts w:hint="eastAsia"/>
          <w:sz w:val="52"/>
          <w:szCs w:val="52"/>
        </w:rPr>
        <w:t>上社區踏查課程時</w:t>
      </w:r>
      <w:r>
        <w:rPr>
          <w:rFonts w:hint="eastAsia"/>
          <w:sz w:val="52"/>
          <w:szCs w:val="52"/>
        </w:rPr>
        <w:t>,</w:t>
      </w:r>
      <w:r>
        <w:rPr>
          <w:rFonts w:hint="eastAsia"/>
          <w:sz w:val="52"/>
          <w:szCs w:val="52"/>
        </w:rPr>
        <w:t>觀察到社區一眼望去都是白髮蒼蒼的長輩</w:t>
      </w:r>
      <w:r>
        <w:rPr>
          <w:rFonts w:hint="eastAsia"/>
          <w:sz w:val="52"/>
          <w:szCs w:val="52"/>
        </w:rPr>
        <w:t>,</w:t>
      </w:r>
      <w:r>
        <w:rPr>
          <w:rFonts w:hint="eastAsia"/>
          <w:sz w:val="52"/>
          <w:szCs w:val="52"/>
        </w:rPr>
        <w:t>一臉茫然毫無表情</w:t>
      </w:r>
      <w:r>
        <w:rPr>
          <w:rFonts w:hint="eastAsia"/>
          <w:sz w:val="52"/>
          <w:szCs w:val="52"/>
        </w:rPr>
        <w:t>,</w:t>
      </w:r>
      <w:r>
        <w:rPr>
          <w:rFonts w:hint="eastAsia"/>
          <w:sz w:val="52"/>
          <w:szCs w:val="52"/>
        </w:rPr>
        <w:t>常常獨自或幾個人坐在門口數著來來回回的車子</w:t>
      </w:r>
      <w:r>
        <w:rPr>
          <w:rFonts w:ascii="新細明體" w:eastAsia="新細明體" w:hAnsi="新細明體" w:hint="eastAsia"/>
          <w:sz w:val="52"/>
          <w:szCs w:val="52"/>
        </w:rPr>
        <w:t>，</w:t>
      </w:r>
      <w:r>
        <w:rPr>
          <w:rFonts w:hint="eastAsia"/>
          <w:sz w:val="52"/>
          <w:szCs w:val="52"/>
        </w:rPr>
        <w:t>看著</w:t>
      </w:r>
      <w:r w:rsidR="00FC79C7">
        <w:rPr>
          <w:rFonts w:hint="eastAsia"/>
          <w:sz w:val="52"/>
          <w:szCs w:val="52"/>
        </w:rPr>
        <w:t>夕陽顯得格外孤寂</w:t>
      </w:r>
      <w:r w:rsidR="00FC79C7">
        <w:rPr>
          <w:rFonts w:asciiTheme="minorEastAsia" w:hAnsiTheme="minorEastAsia" w:hint="eastAsia"/>
          <w:sz w:val="52"/>
          <w:szCs w:val="52"/>
        </w:rPr>
        <w:t>，</w:t>
      </w:r>
      <w:r w:rsidR="00FC79C7">
        <w:rPr>
          <w:rFonts w:hint="eastAsia"/>
          <w:sz w:val="52"/>
          <w:szCs w:val="52"/>
        </w:rPr>
        <w:t>孩子們想到可以位阿公阿嬤做點什麼事</w:t>
      </w:r>
      <w:r w:rsidR="00FC79C7">
        <w:rPr>
          <w:rFonts w:hint="eastAsia"/>
          <w:sz w:val="52"/>
          <w:szCs w:val="52"/>
        </w:rPr>
        <w:t>?</w:t>
      </w:r>
      <w:r w:rsidR="00FC79C7">
        <w:rPr>
          <w:rFonts w:hint="eastAsia"/>
          <w:sz w:val="52"/>
          <w:szCs w:val="52"/>
        </w:rPr>
        <w:t>吹口琴</w:t>
      </w:r>
      <w:r w:rsidR="00FC79C7">
        <w:rPr>
          <w:rFonts w:hint="eastAsia"/>
          <w:sz w:val="52"/>
          <w:szCs w:val="52"/>
        </w:rPr>
        <w:t>!</w:t>
      </w:r>
      <w:r w:rsidR="00FC79C7">
        <w:rPr>
          <w:rFonts w:hint="eastAsia"/>
          <w:sz w:val="52"/>
          <w:szCs w:val="52"/>
        </w:rPr>
        <w:t>可以學習吹望春風</w:t>
      </w:r>
      <w:r w:rsidR="00FC79C7">
        <w:rPr>
          <w:rFonts w:hint="eastAsia"/>
          <w:sz w:val="52"/>
          <w:szCs w:val="52"/>
        </w:rPr>
        <w:t xml:space="preserve"> </w:t>
      </w:r>
      <w:r w:rsidR="00FC79C7">
        <w:rPr>
          <w:rFonts w:hint="eastAsia"/>
          <w:sz w:val="52"/>
          <w:szCs w:val="52"/>
        </w:rPr>
        <w:t>四季紅</w:t>
      </w:r>
      <w:r w:rsidR="00FC79C7">
        <w:rPr>
          <w:rFonts w:hint="eastAsia"/>
          <w:sz w:val="52"/>
          <w:szCs w:val="52"/>
        </w:rPr>
        <w:t xml:space="preserve"> </w:t>
      </w:r>
      <w:r w:rsidR="00FC79C7">
        <w:rPr>
          <w:rFonts w:hint="eastAsia"/>
          <w:sz w:val="52"/>
          <w:szCs w:val="52"/>
        </w:rPr>
        <w:t>雨夜花</w:t>
      </w:r>
      <w:r w:rsidR="00FC79C7">
        <w:rPr>
          <w:rFonts w:hint="eastAsia"/>
          <w:sz w:val="52"/>
          <w:szCs w:val="52"/>
        </w:rPr>
        <w:t xml:space="preserve"> </w:t>
      </w:r>
      <w:r w:rsidR="00FC79C7">
        <w:rPr>
          <w:rFonts w:hint="eastAsia"/>
          <w:sz w:val="52"/>
          <w:szCs w:val="52"/>
        </w:rPr>
        <w:t>快樂出航等</w:t>
      </w:r>
      <w:r w:rsidR="00FC79C7">
        <w:rPr>
          <w:rFonts w:hint="eastAsia"/>
          <w:sz w:val="52"/>
          <w:szCs w:val="52"/>
        </w:rPr>
        <w:t>,</w:t>
      </w:r>
      <w:r w:rsidR="00FC79C7">
        <w:rPr>
          <w:rFonts w:hint="eastAsia"/>
          <w:sz w:val="52"/>
          <w:szCs w:val="52"/>
        </w:rPr>
        <w:t>這些歌曲長輩應該很熟</w:t>
      </w:r>
      <w:r w:rsidR="00FC79C7">
        <w:rPr>
          <w:rFonts w:hint="eastAsia"/>
          <w:sz w:val="52"/>
          <w:szCs w:val="52"/>
        </w:rPr>
        <w:t>,</w:t>
      </w:r>
      <w:r w:rsidR="00FC79C7">
        <w:rPr>
          <w:rFonts w:hint="eastAsia"/>
          <w:sz w:val="52"/>
          <w:szCs w:val="52"/>
        </w:rPr>
        <w:t>因為這句話開啟社區圓夢公益之旅。</w:t>
      </w:r>
    </w:p>
    <w:p w:rsidR="00FC79C7" w:rsidRPr="001F5160" w:rsidRDefault="00F15AF9">
      <w:pPr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 xml:space="preserve">  </w:t>
      </w:r>
      <w:r>
        <w:rPr>
          <w:rFonts w:hint="eastAsia"/>
          <w:sz w:val="52"/>
          <w:szCs w:val="52"/>
        </w:rPr>
        <w:t>孩子們足甘心</w:t>
      </w:r>
      <w:r>
        <w:rPr>
          <w:rFonts w:hint="eastAsia"/>
          <w:sz w:val="52"/>
          <w:szCs w:val="52"/>
        </w:rPr>
        <w:t>,</w:t>
      </w:r>
      <w:r>
        <w:rPr>
          <w:rFonts w:hint="eastAsia"/>
          <w:sz w:val="52"/>
          <w:szCs w:val="52"/>
        </w:rPr>
        <w:t>能利用短短</w:t>
      </w:r>
      <w:r>
        <w:rPr>
          <w:rFonts w:hint="eastAsia"/>
          <w:sz w:val="52"/>
          <w:szCs w:val="52"/>
        </w:rPr>
        <w:t>2</w:t>
      </w:r>
      <w:r>
        <w:rPr>
          <w:rFonts w:hint="eastAsia"/>
          <w:sz w:val="52"/>
          <w:szCs w:val="52"/>
        </w:rPr>
        <w:t>個月的時間學會幾首台灣民謠</w:t>
      </w:r>
      <w:r>
        <w:rPr>
          <w:rFonts w:hint="eastAsia"/>
          <w:sz w:val="52"/>
          <w:szCs w:val="52"/>
        </w:rPr>
        <w:t>,</w:t>
      </w:r>
      <w:r>
        <w:rPr>
          <w:rFonts w:hint="eastAsia"/>
          <w:sz w:val="52"/>
          <w:szCs w:val="52"/>
        </w:rPr>
        <w:t>這期間每每聽到孩子發脾氣</w:t>
      </w:r>
      <w:r>
        <w:rPr>
          <w:rFonts w:hint="eastAsia"/>
          <w:sz w:val="52"/>
          <w:szCs w:val="52"/>
        </w:rPr>
        <w:t xml:space="preserve"> </w:t>
      </w:r>
      <w:r>
        <w:rPr>
          <w:rFonts w:hint="eastAsia"/>
          <w:sz w:val="52"/>
          <w:szCs w:val="52"/>
        </w:rPr>
        <w:t>跑出教室</w:t>
      </w:r>
      <w:r w:rsidR="002D7A3C">
        <w:rPr>
          <w:rFonts w:ascii="新細明體" w:eastAsia="新細明體" w:hAnsi="新細明體" w:hint="eastAsia"/>
          <w:sz w:val="52"/>
          <w:szCs w:val="52"/>
        </w:rPr>
        <w:t>、</w:t>
      </w:r>
      <w:r>
        <w:rPr>
          <w:rFonts w:hint="eastAsia"/>
          <w:sz w:val="52"/>
          <w:szCs w:val="52"/>
        </w:rPr>
        <w:t>嘴破了</w:t>
      </w:r>
      <w:r w:rsidR="002D7A3C">
        <w:rPr>
          <w:rFonts w:ascii="新細明體" w:eastAsia="新細明體" w:hAnsi="新細明體" w:hint="eastAsia"/>
          <w:sz w:val="52"/>
          <w:szCs w:val="52"/>
        </w:rPr>
        <w:t>、</w:t>
      </w:r>
      <w:r>
        <w:rPr>
          <w:rFonts w:hint="eastAsia"/>
          <w:sz w:val="52"/>
          <w:szCs w:val="52"/>
        </w:rPr>
        <w:t>嘴好酸</w:t>
      </w:r>
      <w:r w:rsidR="002D7A3C">
        <w:rPr>
          <w:rFonts w:ascii="新細明體" w:eastAsia="新細明體" w:hAnsi="新細明體" w:hint="eastAsia"/>
          <w:sz w:val="52"/>
          <w:szCs w:val="52"/>
        </w:rPr>
        <w:t>、</w:t>
      </w:r>
      <w:r>
        <w:rPr>
          <w:rFonts w:hint="eastAsia"/>
          <w:sz w:val="52"/>
          <w:szCs w:val="52"/>
        </w:rPr>
        <w:t>好累</w:t>
      </w:r>
      <w:r w:rsidR="002D7A3C">
        <w:rPr>
          <w:rFonts w:ascii="新細明體" w:eastAsia="新細明體" w:hAnsi="新細明體" w:hint="eastAsia"/>
          <w:sz w:val="52"/>
          <w:szCs w:val="52"/>
        </w:rPr>
        <w:t>、</w:t>
      </w:r>
      <w:r>
        <w:rPr>
          <w:rFonts w:hint="eastAsia"/>
          <w:sz w:val="52"/>
          <w:szCs w:val="52"/>
        </w:rPr>
        <w:t>不想練了</w:t>
      </w:r>
      <w:r>
        <w:rPr>
          <w:rFonts w:hint="eastAsia"/>
          <w:sz w:val="52"/>
          <w:szCs w:val="52"/>
        </w:rPr>
        <w:t>,</w:t>
      </w:r>
      <w:r>
        <w:rPr>
          <w:rFonts w:hint="eastAsia"/>
          <w:sz w:val="52"/>
          <w:szCs w:val="52"/>
        </w:rPr>
        <w:t>然一聽到主任跟孩子們分享這項活動有多麼偉大時</w:t>
      </w:r>
      <w:r>
        <w:rPr>
          <w:rFonts w:hint="eastAsia"/>
          <w:sz w:val="52"/>
          <w:szCs w:val="52"/>
        </w:rPr>
        <w:t>,</w:t>
      </w:r>
      <w:r>
        <w:rPr>
          <w:rFonts w:hint="eastAsia"/>
          <w:sz w:val="52"/>
          <w:szCs w:val="52"/>
        </w:rPr>
        <w:t>孩子們都能提起精神繼續走下去</w:t>
      </w:r>
      <w:r>
        <w:rPr>
          <w:rFonts w:hint="eastAsia"/>
          <w:sz w:val="52"/>
          <w:szCs w:val="52"/>
        </w:rPr>
        <w:t>,</w:t>
      </w:r>
      <w:r>
        <w:rPr>
          <w:rFonts w:hint="eastAsia"/>
          <w:sz w:val="52"/>
          <w:szCs w:val="52"/>
        </w:rPr>
        <w:t>看到孩子的表現</w:t>
      </w:r>
      <w:r>
        <w:rPr>
          <w:rFonts w:hint="eastAsia"/>
          <w:sz w:val="52"/>
          <w:szCs w:val="52"/>
        </w:rPr>
        <w:t>,</w:t>
      </w:r>
      <w:r>
        <w:rPr>
          <w:rFonts w:hint="eastAsia"/>
          <w:sz w:val="52"/>
          <w:szCs w:val="52"/>
        </w:rPr>
        <w:t>不論是練習過程</w:t>
      </w:r>
      <w:r w:rsidR="008F7316">
        <w:rPr>
          <w:rFonts w:ascii="新細明體" w:eastAsia="新細明體" w:hAnsi="新細明體" w:hint="eastAsia"/>
          <w:sz w:val="52"/>
          <w:szCs w:val="52"/>
        </w:rPr>
        <w:t>，</w:t>
      </w:r>
      <w:r w:rsidR="002D7A3C">
        <w:rPr>
          <w:rFonts w:hint="eastAsia"/>
          <w:sz w:val="52"/>
          <w:szCs w:val="52"/>
        </w:rPr>
        <w:t>還是臨場表演都讓人感動與驕傲</w:t>
      </w:r>
      <w:r w:rsidR="002D7A3C">
        <w:rPr>
          <w:rFonts w:asciiTheme="minorEastAsia" w:hAnsiTheme="minorEastAsia" w:hint="eastAsia"/>
          <w:sz w:val="52"/>
          <w:szCs w:val="52"/>
        </w:rPr>
        <w:t>，</w:t>
      </w:r>
      <w:r w:rsidR="008F7316">
        <w:rPr>
          <w:rFonts w:asciiTheme="minorEastAsia" w:hAnsiTheme="minorEastAsia" w:hint="eastAsia"/>
          <w:sz w:val="52"/>
          <w:szCs w:val="52"/>
        </w:rPr>
        <w:t>田寮新興的孩子必須小</w:t>
      </w:r>
      <w:r w:rsidR="008F7316">
        <w:rPr>
          <w:rFonts w:asciiTheme="minorEastAsia" w:hAnsiTheme="minorEastAsia" w:hint="eastAsia"/>
          <w:sz w:val="52"/>
          <w:szCs w:val="52"/>
        </w:rPr>
        <w:lastRenderedPageBreak/>
        <w:t>培養關懷長輩的胸襟,因為社區需要他們，因為他們能燃起社區的生命力,讓長輩在人生在旅程上能感受音樂民謠的魅力，</w:t>
      </w:r>
      <w:r w:rsidR="0022735D">
        <w:rPr>
          <w:rFonts w:asciiTheme="minorEastAsia" w:hAnsiTheme="minorEastAsia" w:hint="eastAsia"/>
          <w:sz w:val="52"/>
          <w:szCs w:val="52"/>
        </w:rPr>
        <w:t>琴聲飄飄處處聞。</w:t>
      </w:r>
      <w:bookmarkStart w:id="0" w:name="_GoBack"/>
      <w:bookmarkEnd w:id="0"/>
    </w:p>
    <w:sectPr w:rsidR="00FC79C7" w:rsidRPr="001F5160" w:rsidSect="00FC79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160"/>
    <w:rsid w:val="001F5160"/>
    <w:rsid w:val="0022735D"/>
    <w:rsid w:val="002D7A3C"/>
    <w:rsid w:val="00806AD0"/>
    <w:rsid w:val="008F7316"/>
    <w:rsid w:val="00F15AF9"/>
    <w:rsid w:val="00FC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14FBA"/>
  <w15:chartTrackingRefBased/>
  <w15:docId w15:val="{214F6E77-7354-44D1-83BA-8583D90E6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5</cp:revision>
  <dcterms:created xsi:type="dcterms:W3CDTF">2023-12-14T02:40:00Z</dcterms:created>
  <dcterms:modified xsi:type="dcterms:W3CDTF">2023-12-14T03:05:00Z</dcterms:modified>
</cp:coreProperties>
</file>